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1F" w:rsidRDefault="00452F1F" w:rsidP="00452F1F">
      <w:pPr>
        <w:autoSpaceDE w:val="0"/>
        <w:autoSpaceDN w:val="0"/>
        <w:adjustRightInd w:val="0"/>
        <w:spacing w:after="0" w:line="240" w:lineRule="auto"/>
        <w:ind w:left="426" w:right="-2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O.I.H.</w:t>
      </w:r>
      <w:proofErr w:type="gramEnd"/>
    </w:p>
    <w:p w:rsidR="00434777" w:rsidRPr="003B6C4C" w:rsidRDefault="00282EE2" w:rsidP="00434777">
      <w:pPr>
        <w:autoSpaceDE w:val="0"/>
        <w:autoSpaceDN w:val="0"/>
        <w:adjustRightInd w:val="0"/>
        <w:spacing w:after="0" w:line="240" w:lineRule="auto"/>
        <w:ind w:left="426" w:right="-22"/>
        <w:jc w:val="center"/>
        <w:rPr>
          <w:rFonts w:ascii="Times New Roman" w:hAnsi="Times New Roman" w:cs="Times New Roman"/>
          <w:sz w:val="24"/>
          <w:szCs w:val="24"/>
        </w:rPr>
      </w:pPr>
      <w:r w:rsidRPr="003B6C4C">
        <w:rPr>
          <w:rFonts w:ascii="Times New Roman" w:hAnsi="Times New Roman" w:cs="Times New Roman"/>
          <w:sz w:val="24"/>
          <w:szCs w:val="24"/>
        </w:rPr>
        <w:t>GOVERNMENT OF INDIA</w:t>
      </w:r>
    </w:p>
    <w:p w:rsidR="00434777" w:rsidRPr="003B6C4C" w:rsidRDefault="00282EE2" w:rsidP="00434777">
      <w:pPr>
        <w:autoSpaceDE w:val="0"/>
        <w:autoSpaceDN w:val="0"/>
        <w:adjustRightInd w:val="0"/>
        <w:spacing w:after="0" w:line="240" w:lineRule="auto"/>
        <w:ind w:left="426" w:right="-22"/>
        <w:jc w:val="center"/>
        <w:rPr>
          <w:rFonts w:ascii="Times New Roman" w:hAnsi="Times New Roman" w:cs="Times New Roman"/>
          <w:sz w:val="24"/>
          <w:szCs w:val="24"/>
        </w:rPr>
      </w:pPr>
      <w:r w:rsidRPr="003B6C4C">
        <w:rPr>
          <w:rFonts w:ascii="Times New Roman" w:hAnsi="Times New Roman" w:cs="Times New Roman"/>
          <w:sz w:val="24"/>
          <w:szCs w:val="24"/>
        </w:rPr>
        <w:t>MINISTRY OF AGRICULTURE</w:t>
      </w:r>
    </w:p>
    <w:p w:rsidR="00434777" w:rsidRPr="003B6C4C" w:rsidRDefault="00282EE2" w:rsidP="00434777">
      <w:pPr>
        <w:autoSpaceDE w:val="0"/>
        <w:autoSpaceDN w:val="0"/>
        <w:adjustRightInd w:val="0"/>
        <w:spacing w:after="0" w:line="240" w:lineRule="auto"/>
        <w:ind w:left="426" w:right="-22"/>
        <w:jc w:val="center"/>
        <w:rPr>
          <w:rFonts w:ascii="Times New Roman" w:hAnsi="Times New Roman" w:cs="Times New Roman"/>
          <w:sz w:val="24"/>
          <w:szCs w:val="24"/>
        </w:rPr>
      </w:pPr>
      <w:r w:rsidRPr="003B6C4C">
        <w:rPr>
          <w:rFonts w:ascii="Times New Roman" w:hAnsi="Times New Roman" w:cs="Times New Roman"/>
          <w:sz w:val="24"/>
          <w:szCs w:val="24"/>
        </w:rPr>
        <w:t>DEPARTMENT OF ANIMAL HUSBANDRY, DAIRYING AND FISHERIES</w:t>
      </w:r>
    </w:p>
    <w:p w:rsidR="00282EE2" w:rsidRPr="003B6C4C" w:rsidRDefault="00282EE2" w:rsidP="00434777">
      <w:pPr>
        <w:autoSpaceDE w:val="0"/>
        <w:autoSpaceDN w:val="0"/>
        <w:adjustRightInd w:val="0"/>
        <w:spacing w:after="0" w:line="240" w:lineRule="auto"/>
        <w:ind w:left="426" w:right="-22"/>
        <w:jc w:val="center"/>
        <w:rPr>
          <w:rFonts w:ascii="Times New Roman" w:hAnsi="Times New Roman" w:cs="Times New Roman"/>
          <w:sz w:val="24"/>
          <w:szCs w:val="24"/>
        </w:rPr>
      </w:pPr>
      <w:r w:rsidRPr="003B6C4C">
        <w:rPr>
          <w:rFonts w:ascii="Times New Roman" w:hAnsi="Times New Roman" w:cs="Times New Roman"/>
          <w:sz w:val="24"/>
          <w:szCs w:val="24"/>
        </w:rPr>
        <w:t xml:space="preserve">LOK SABHA </w:t>
      </w:r>
    </w:p>
    <w:p w:rsidR="00434777" w:rsidRPr="003B6C4C" w:rsidRDefault="00282EE2" w:rsidP="00434777">
      <w:pPr>
        <w:autoSpaceDE w:val="0"/>
        <w:autoSpaceDN w:val="0"/>
        <w:adjustRightInd w:val="0"/>
        <w:spacing w:after="0" w:line="240" w:lineRule="auto"/>
        <w:ind w:left="426" w:right="-2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6C4C">
        <w:rPr>
          <w:rFonts w:ascii="Times New Roman" w:hAnsi="Times New Roman" w:cs="Times New Roman"/>
          <w:sz w:val="24"/>
          <w:szCs w:val="24"/>
        </w:rPr>
        <w:t>UNSTARRED QUESTION NO.</w:t>
      </w:r>
      <w:proofErr w:type="gramEnd"/>
      <w:r w:rsidRPr="003B6C4C">
        <w:rPr>
          <w:rFonts w:ascii="Times New Roman" w:hAnsi="Times New Roman" w:cs="Times New Roman"/>
          <w:sz w:val="24"/>
          <w:szCs w:val="24"/>
        </w:rPr>
        <w:t xml:space="preserve"> 67</w:t>
      </w:r>
    </w:p>
    <w:p w:rsidR="00434777" w:rsidRPr="003B6C4C" w:rsidRDefault="00282EE2" w:rsidP="00434777">
      <w:pPr>
        <w:autoSpaceDE w:val="0"/>
        <w:autoSpaceDN w:val="0"/>
        <w:adjustRightInd w:val="0"/>
        <w:spacing w:after="0" w:line="240" w:lineRule="auto"/>
        <w:ind w:left="426" w:right="-22"/>
        <w:jc w:val="center"/>
        <w:rPr>
          <w:rFonts w:ascii="Times New Roman" w:hAnsi="Times New Roman" w:cs="Times New Roman"/>
          <w:sz w:val="24"/>
          <w:szCs w:val="24"/>
        </w:rPr>
      </w:pPr>
      <w:r w:rsidRPr="003B6C4C">
        <w:rPr>
          <w:rFonts w:ascii="Times New Roman" w:hAnsi="Times New Roman" w:cs="Times New Roman"/>
          <w:sz w:val="24"/>
          <w:szCs w:val="24"/>
        </w:rPr>
        <w:t xml:space="preserve">TO BE ANSWERED ON </w:t>
      </w:r>
      <w:r w:rsidR="003B6C4C" w:rsidRPr="003B6C4C">
        <w:rPr>
          <w:rFonts w:ascii="Times New Roman" w:hAnsi="Times New Roman" w:cs="Times New Roman"/>
          <w:sz w:val="24"/>
          <w:szCs w:val="24"/>
        </w:rPr>
        <w:t>24</w:t>
      </w:r>
      <w:r w:rsidR="003B6C4C" w:rsidRPr="003B6C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B6C4C">
        <w:rPr>
          <w:rFonts w:ascii="Times New Roman" w:hAnsi="Times New Roman" w:cs="Times New Roman"/>
          <w:sz w:val="24"/>
          <w:szCs w:val="24"/>
        </w:rPr>
        <w:t xml:space="preserve"> FEBRUARY</w:t>
      </w:r>
      <w:r w:rsidR="00BB1DFA" w:rsidRPr="003B6C4C">
        <w:rPr>
          <w:rFonts w:ascii="Times New Roman" w:hAnsi="Times New Roman" w:cs="Times New Roman"/>
          <w:sz w:val="24"/>
          <w:szCs w:val="24"/>
        </w:rPr>
        <w:t>,</w:t>
      </w:r>
      <w:r w:rsidRPr="003B6C4C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3B6C4C" w:rsidRPr="003B6C4C" w:rsidRDefault="003B6C4C" w:rsidP="00434777">
      <w:pPr>
        <w:autoSpaceDE w:val="0"/>
        <w:autoSpaceDN w:val="0"/>
        <w:adjustRightInd w:val="0"/>
        <w:spacing w:after="0" w:line="240" w:lineRule="auto"/>
        <w:ind w:left="426" w:right="-22"/>
        <w:jc w:val="center"/>
        <w:rPr>
          <w:rFonts w:ascii="Times New Roman" w:hAnsi="Times New Roman" w:cs="Times New Roman"/>
          <w:sz w:val="24"/>
          <w:szCs w:val="24"/>
        </w:rPr>
      </w:pPr>
    </w:p>
    <w:p w:rsidR="003B6C4C" w:rsidRPr="003B6C4C" w:rsidRDefault="003B6C4C" w:rsidP="00434777">
      <w:pPr>
        <w:autoSpaceDE w:val="0"/>
        <w:autoSpaceDN w:val="0"/>
        <w:adjustRightInd w:val="0"/>
        <w:spacing w:after="0" w:line="240" w:lineRule="auto"/>
        <w:ind w:left="426" w:right="-22"/>
        <w:jc w:val="center"/>
        <w:rPr>
          <w:rFonts w:ascii="Times New Roman" w:hAnsi="Times New Roman" w:cs="Times New Roman"/>
          <w:sz w:val="24"/>
          <w:szCs w:val="24"/>
        </w:rPr>
      </w:pPr>
      <w:r w:rsidRPr="003B6C4C">
        <w:rPr>
          <w:rFonts w:ascii="Times New Roman" w:hAnsi="Times New Roman" w:cs="Times New Roman"/>
          <w:sz w:val="24"/>
          <w:szCs w:val="24"/>
        </w:rPr>
        <w:t>FISH PRODUCTION</w:t>
      </w:r>
    </w:p>
    <w:p w:rsidR="00434777" w:rsidRPr="003B6C4C" w:rsidRDefault="00434777" w:rsidP="00434777">
      <w:pPr>
        <w:autoSpaceDE w:val="0"/>
        <w:autoSpaceDN w:val="0"/>
        <w:adjustRightInd w:val="0"/>
        <w:spacing w:after="0" w:line="240" w:lineRule="auto"/>
        <w:ind w:left="426"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434777" w:rsidRPr="003B6C4C" w:rsidRDefault="00282EE2" w:rsidP="000177B2">
      <w:pPr>
        <w:autoSpaceDE w:val="0"/>
        <w:autoSpaceDN w:val="0"/>
        <w:adjustRightInd w:val="0"/>
        <w:spacing w:after="0" w:line="240" w:lineRule="auto"/>
        <w:ind w:left="-288" w:right="-22"/>
        <w:jc w:val="both"/>
        <w:rPr>
          <w:rFonts w:ascii="Times New Roman" w:hAnsi="Times New Roman" w:cs="Times New Roman"/>
          <w:sz w:val="24"/>
          <w:szCs w:val="24"/>
        </w:rPr>
      </w:pPr>
      <w:r w:rsidRPr="003B6C4C">
        <w:rPr>
          <w:rFonts w:ascii="Times New Roman" w:hAnsi="Times New Roman" w:cs="Times New Roman"/>
          <w:sz w:val="24"/>
          <w:szCs w:val="24"/>
        </w:rPr>
        <w:t xml:space="preserve">67. </w:t>
      </w:r>
      <w:r w:rsidR="00434777" w:rsidRPr="003B6C4C">
        <w:rPr>
          <w:rFonts w:ascii="Times New Roman" w:hAnsi="Times New Roman" w:cs="Times New Roman"/>
          <w:sz w:val="24"/>
          <w:szCs w:val="24"/>
        </w:rPr>
        <w:t>SHRI NITYANAND RAI:</w:t>
      </w:r>
    </w:p>
    <w:p w:rsidR="003B6C4C" w:rsidRPr="003B6C4C" w:rsidRDefault="001201CF" w:rsidP="003B6C4C">
      <w:pPr>
        <w:pStyle w:val="NoSpacing"/>
        <w:ind w:left="-284"/>
        <w:rPr>
          <w:rFonts w:ascii="Times New Roman" w:hAnsi="Times New Roman" w:cs="Times New Roman"/>
          <w:caps/>
          <w:sz w:val="24"/>
          <w:szCs w:val="24"/>
        </w:rPr>
      </w:pPr>
      <w:r w:rsidRPr="003B6C4C">
        <w:rPr>
          <w:rFonts w:ascii="Times New Roman" w:hAnsi="Times New Roman" w:cs="Times New Roman"/>
          <w:sz w:val="24"/>
          <w:szCs w:val="24"/>
        </w:rPr>
        <w:t xml:space="preserve">Will the Minister of AGRICULTURE </w:t>
      </w:r>
      <w:r w:rsidR="003B6C4C" w:rsidRPr="003B6C4C">
        <w:rPr>
          <w:rFonts w:ascii="Times New Roman" w:hAnsi="Times New Roman"/>
          <w:sz w:val="24"/>
          <w:szCs w:val="24"/>
          <w:cs/>
          <w:lang w:bidi="hi-IN"/>
        </w:rPr>
        <w:t>कृषि</w:t>
      </w:r>
      <w:r w:rsidR="003B6C4C" w:rsidRPr="003B6C4C">
        <w:rPr>
          <w:rFonts w:ascii="Times New Roman" w:hAnsi="Times New Roman" w:cs="Times New Roman"/>
          <w:sz w:val="24"/>
          <w:szCs w:val="24"/>
          <w:rtl/>
          <w:cs/>
          <w:lang w:bidi="hi-IN"/>
        </w:rPr>
        <w:t xml:space="preserve"> </w:t>
      </w:r>
      <w:r w:rsidR="003B6C4C" w:rsidRPr="003B6C4C">
        <w:rPr>
          <w:rFonts w:ascii="Times New Roman" w:hAnsi="Times New Roman"/>
          <w:sz w:val="24"/>
          <w:szCs w:val="24"/>
          <w:cs/>
          <w:lang w:bidi="hi-IN"/>
        </w:rPr>
        <w:t>मंत्री</w:t>
      </w:r>
    </w:p>
    <w:p w:rsidR="001201CF" w:rsidRPr="003B6C4C" w:rsidRDefault="001201CF" w:rsidP="003B6C4C">
      <w:pPr>
        <w:pStyle w:val="NoSpacing"/>
        <w:ind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3B6C4C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3B6C4C">
        <w:rPr>
          <w:rFonts w:ascii="Times New Roman" w:hAnsi="Times New Roman" w:cs="Times New Roman"/>
          <w:sz w:val="24"/>
          <w:szCs w:val="24"/>
        </w:rPr>
        <w:t xml:space="preserve"> pleased to state:</w:t>
      </w:r>
    </w:p>
    <w:p w:rsidR="00434777" w:rsidRPr="003B6C4C" w:rsidRDefault="00434777" w:rsidP="000177B2">
      <w:pPr>
        <w:autoSpaceDE w:val="0"/>
        <w:autoSpaceDN w:val="0"/>
        <w:adjustRightInd w:val="0"/>
        <w:spacing w:after="0" w:line="240" w:lineRule="auto"/>
        <w:ind w:left="-288"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434777" w:rsidRPr="003B6C4C" w:rsidRDefault="00434777" w:rsidP="001201CF">
      <w:pPr>
        <w:pStyle w:val="ListParagraph"/>
        <w:numPr>
          <w:ilvl w:val="0"/>
          <w:numId w:val="4"/>
        </w:numPr>
        <w:spacing w:after="200" w:line="276" w:lineRule="auto"/>
        <w:ind w:left="360" w:hanging="504"/>
        <w:jc w:val="both"/>
      </w:pPr>
      <w:r w:rsidRPr="003B6C4C">
        <w:t>the details of the quantum of fish production in the country during the last two years and current year, State-wise;</w:t>
      </w:r>
    </w:p>
    <w:p w:rsidR="00434777" w:rsidRPr="003B6C4C" w:rsidRDefault="00434777" w:rsidP="001201CF">
      <w:pPr>
        <w:pStyle w:val="ListParagraph"/>
        <w:numPr>
          <w:ilvl w:val="0"/>
          <w:numId w:val="4"/>
        </w:numPr>
        <w:spacing w:after="200" w:line="276" w:lineRule="auto"/>
        <w:ind w:left="360" w:hanging="504"/>
        <w:jc w:val="both"/>
      </w:pPr>
      <w:r w:rsidRPr="003B6C4C">
        <w:t>the details of the various schemes implemented by the Government to increase the fish production in various States of the country including Bihar;</w:t>
      </w:r>
    </w:p>
    <w:p w:rsidR="00434777" w:rsidRPr="003B6C4C" w:rsidRDefault="00434777" w:rsidP="001201CF">
      <w:pPr>
        <w:pStyle w:val="ListParagraph"/>
        <w:numPr>
          <w:ilvl w:val="0"/>
          <w:numId w:val="4"/>
        </w:numPr>
        <w:spacing w:after="200" w:line="276" w:lineRule="auto"/>
        <w:ind w:left="360" w:hanging="504"/>
        <w:jc w:val="both"/>
      </w:pPr>
      <w:r w:rsidRPr="003B6C4C">
        <w:t xml:space="preserve">whether the Government proposes to announce </w:t>
      </w:r>
      <w:proofErr w:type="spellStart"/>
      <w:r w:rsidRPr="003B6C4C">
        <w:t>Samastipur</w:t>
      </w:r>
      <w:proofErr w:type="spellEnd"/>
      <w:r w:rsidRPr="003B6C4C">
        <w:t xml:space="preserve"> region of Bihar as a model place for fish production since there is an Agricultural University in the region having infrastructure viz. adequate land area and ponds for fish production and research; and</w:t>
      </w:r>
    </w:p>
    <w:p w:rsidR="00434777" w:rsidRPr="003B6C4C" w:rsidRDefault="00434777" w:rsidP="001201CF">
      <w:pPr>
        <w:pStyle w:val="ListParagraph"/>
        <w:numPr>
          <w:ilvl w:val="0"/>
          <w:numId w:val="4"/>
        </w:numPr>
        <w:spacing w:after="200" w:line="276" w:lineRule="auto"/>
        <w:ind w:left="360" w:hanging="504"/>
        <w:jc w:val="both"/>
      </w:pPr>
      <w:proofErr w:type="gramStart"/>
      <w:r w:rsidRPr="003B6C4C">
        <w:t>if</w:t>
      </w:r>
      <w:proofErr w:type="gramEnd"/>
      <w:r w:rsidRPr="003B6C4C">
        <w:t xml:space="preserve"> so, various steps taken by the Government to promote the fish production in the country?’</w:t>
      </w:r>
    </w:p>
    <w:p w:rsidR="004B1C95" w:rsidRPr="003B6C4C" w:rsidRDefault="004B1C95" w:rsidP="004B1C95">
      <w:pPr>
        <w:pStyle w:val="BodyTextIndent3"/>
        <w:tabs>
          <w:tab w:val="left" w:pos="90"/>
        </w:tabs>
        <w:ind w:left="0" w:firstLine="0"/>
        <w:jc w:val="center"/>
        <w:rPr>
          <w:bCs/>
          <w:szCs w:val="24"/>
        </w:rPr>
      </w:pPr>
      <w:r w:rsidRPr="003B6C4C">
        <w:rPr>
          <w:bCs/>
          <w:szCs w:val="24"/>
        </w:rPr>
        <w:t>ANSWER</w:t>
      </w:r>
    </w:p>
    <w:p w:rsidR="004B1C95" w:rsidRPr="003B6C4C" w:rsidRDefault="004B1C95" w:rsidP="004B1C95">
      <w:pPr>
        <w:pStyle w:val="BodyTextIndent3"/>
        <w:tabs>
          <w:tab w:val="left" w:pos="90"/>
        </w:tabs>
        <w:ind w:left="0" w:firstLine="0"/>
        <w:jc w:val="left"/>
        <w:rPr>
          <w:bCs/>
          <w:szCs w:val="24"/>
        </w:rPr>
      </w:pPr>
    </w:p>
    <w:p w:rsidR="004B1C95" w:rsidRPr="003B6C4C" w:rsidRDefault="004B1C95" w:rsidP="004B1C95">
      <w:pPr>
        <w:pStyle w:val="BodyTextIndent3"/>
        <w:tabs>
          <w:tab w:val="left" w:pos="90"/>
        </w:tabs>
        <w:ind w:left="0" w:firstLine="0"/>
        <w:jc w:val="left"/>
        <w:rPr>
          <w:bCs/>
          <w:szCs w:val="24"/>
        </w:rPr>
      </w:pPr>
      <w:r w:rsidRPr="003B6C4C">
        <w:rPr>
          <w:bCs/>
          <w:szCs w:val="24"/>
        </w:rPr>
        <w:t xml:space="preserve">THE MINISTER OF STATE FOR AGRICULTURE </w:t>
      </w:r>
    </w:p>
    <w:p w:rsidR="004B1C95" w:rsidRPr="003B6C4C" w:rsidRDefault="004B1C95" w:rsidP="004B1C95">
      <w:pPr>
        <w:pStyle w:val="BodyTextIndent3"/>
        <w:tabs>
          <w:tab w:val="left" w:pos="90"/>
        </w:tabs>
        <w:ind w:left="0" w:firstLine="0"/>
        <w:jc w:val="right"/>
        <w:rPr>
          <w:szCs w:val="24"/>
        </w:rPr>
      </w:pPr>
    </w:p>
    <w:p w:rsidR="004B1C95" w:rsidRPr="003B6C4C" w:rsidRDefault="004B1C95" w:rsidP="004B1C95">
      <w:pPr>
        <w:pStyle w:val="BodyTextIndent3"/>
        <w:tabs>
          <w:tab w:val="left" w:pos="90"/>
        </w:tabs>
        <w:ind w:left="0" w:firstLine="0"/>
        <w:jc w:val="right"/>
        <w:rPr>
          <w:szCs w:val="24"/>
        </w:rPr>
      </w:pPr>
      <w:r w:rsidRPr="003B6C4C">
        <w:rPr>
          <w:szCs w:val="24"/>
        </w:rPr>
        <w:t>(DR.SANJEEV KUMAR BALYAN)</w:t>
      </w:r>
    </w:p>
    <w:p w:rsidR="00434777" w:rsidRPr="003B6C4C" w:rsidRDefault="00434777" w:rsidP="000177B2">
      <w:pPr>
        <w:tabs>
          <w:tab w:val="left" w:pos="1303"/>
        </w:tabs>
        <w:spacing w:after="0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181F5C" w:rsidRPr="003B6C4C" w:rsidRDefault="00181F5C" w:rsidP="000177B2">
      <w:pPr>
        <w:pStyle w:val="ListParagraph"/>
        <w:numPr>
          <w:ilvl w:val="0"/>
          <w:numId w:val="3"/>
        </w:numPr>
        <w:ind w:left="0" w:right="144"/>
        <w:jc w:val="both"/>
        <w:rPr>
          <w:lang w:bidi="hi-IN"/>
        </w:rPr>
      </w:pPr>
      <w:r w:rsidRPr="003B6C4C">
        <w:t xml:space="preserve">The </w:t>
      </w:r>
      <w:proofErr w:type="gramStart"/>
      <w:r w:rsidRPr="003B6C4C">
        <w:t xml:space="preserve">details of fish production in the country during the last two years </w:t>
      </w:r>
      <w:r w:rsidR="00783BC7" w:rsidRPr="003B6C4C">
        <w:t>and current year, state-wise, is</w:t>
      </w:r>
      <w:proofErr w:type="gramEnd"/>
      <w:r w:rsidRPr="003B6C4C">
        <w:t xml:space="preserve"> at Annexure</w:t>
      </w:r>
      <w:r w:rsidR="00434777" w:rsidRPr="003B6C4C">
        <w:t>.</w:t>
      </w:r>
    </w:p>
    <w:p w:rsidR="00181F5C" w:rsidRPr="003B6C4C" w:rsidRDefault="00181F5C" w:rsidP="000177B2">
      <w:pPr>
        <w:pStyle w:val="ListParagraph"/>
        <w:ind w:left="0" w:right="144"/>
        <w:jc w:val="both"/>
        <w:rPr>
          <w:lang w:bidi="hi-IN"/>
        </w:rPr>
      </w:pPr>
    </w:p>
    <w:p w:rsidR="00434777" w:rsidRPr="003B6C4C" w:rsidRDefault="00181F5C" w:rsidP="000177B2">
      <w:pPr>
        <w:pStyle w:val="ListParagraph"/>
        <w:numPr>
          <w:ilvl w:val="0"/>
          <w:numId w:val="3"/>
        </w:numPr>
        <w:ind w:left="0" w:right="144"/>
        <w:jc w:val="both"/>
        <w:rPr>
          <w:lang w:bidi="hi-IN"/>
        </w:rPr>
      </w:pPr>
      <w:r w:rsidRPr="003B6C4C">
        <w:t>The details of the various schemes implemented by the Government to increase the fish production in various States of the country including Bihar is as under:</w:t>
      </w:r>
    </w:p>
    <w:p w:rsidR="00181F5C" w:rsidRPr="003B6C4C" w:rsidRDefault="00181F5C" w:rsidP="000177B2">
      <w:pPr>
        <w:pStyle w:val="ListParagraph"/>
        <w:ind w:left="0" w:right="144"/>
        <w:jc w:val="both"/>
        <w:rPr>
          <w:lang w:bidi="hi-IN"/>
        </w:rPr>
      </w:pPr>
    </w:p>
    <w:p w:rsidR="00181F5C" w:rsidRPr="003B6C4C" w:rsidRDefault="00181F5C" w:rsidP="00161B4D">
      <w:pPr>
        <w:pStyle w:val="NoSpacing"/>
        <w:numPr>
          <w:ilvl w:val="0"/>
          <w:numId w:val="7"/>
        </w:numPr>
        <w:tabs>
          <w:tab w:val="left" w:pos="720"/>
        </w:tabs>
        <w:spacing w:line="276" w:lineRule="auto"/>
        <w:ind w:left="720" w:right="144" w:hanging="27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B6C4C">
        <w:rPr>
          <w:rFonts w:ascii="Times New Roman" w:hAnsi="Times New Roman" w:cs="Times New Roman"/>
          <w:sz w:val="24"/>
          <w:szCs w:val="24"/>
        </w:rPr>
        <w:t>National Scheme of Welfare of Fishermen</w:t>
      </w:r>
    </w:p>
    <w:p w:rsidR="00181F5C" w:rsidRPr="003B6C4C" w:rsidRDefault="00181F5C" w:rsidP="00161B4D">
      <w:pPr>
        <w:pStyle w:val="NoSpacing"/>
        <w:numPr>
          <w:ilvl w:val="0"/>
          <w:numId w:val="7"/>
        </w:numPr>
        <w:tabs>
          <w:tab w:val="left" w:pos="720"/>
        </w:tabs>
        <w:spacing w:line="276" w:lineRule="auto"/>
        <w:ind w:left="720" w:right="144" w:hanging="27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B6C4C">
        <w:rPr>
          <w:rFonts w:ascii="Times New Roman" w:hAnsi="Times New Roman" w:cs="Times New Roman"/>
          <w:sz w:val="24"/>
          <w:szCs w:val="24"/>
        </w:rPr>
        <w:t>Development of Marine Fisheries, Infrastructure and Post Harvest Operations</w:t>
      </w:r>
    </w:p>
    <w:p w:rsidR="00181F5C" w:rsidRPr="003B6C4C" w:rsidRDefault="00181F5C" w:rsidP="00161B4D">
      <w:pPr>
        <w:pStyle w:val="NoSpacing"/>
        <w:numPr>
          <w:ilvl w:val="0"/>
          <w:numId w:val="7"/>
        </w:numPr>
        <w:tabs>
          <w:tab w:val="left" w:pos="720"/>
        </w:tabs>
        <w:spacing w:line="276" w:lineRule="auto"/>
        <w:ind w:left="720" w:right="144" w:hanging="27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B6C4C">
        <w:rPr>
          <w:rFonts w:ascii="Times New Roman" w:hAnsi="Times New Roman" w:cs="Times New Roman"/>
          <w:sz w:val="24"/>
          <w:szCs w:val="24"/>
        </w:rPr>
        <w:t>Development of Inland Fisheries and Aquaculture</w:t>
      </w:r>
      <w:r w:rsidR="000E47DC" w:rsidRPr="003B6C4C">
        <w:rPr>
          <w:rFonts w:ascii="Times New Roman" w:hAnsi="Times New Roman" w:cs="Times New Roman"/>
          <w:sz w:val="24"/>
          <w:szCs w:val="24"/>
        </w:rPr>
        <w:t>.</w:t>
      </w:r>
    </w:p>
    <w:p w:rsidR="000E47DC" w:rsidRPr="003B6C4C" w:rsidRDefault="000E47DC" w:rsidP="000E47DC">
      <w:pPr>
        <w:pStyle w:val="NoSpacing"/>
        <w:numPr>
          <w:ilvl w:val="0"/>
          <w:numId w:val="7"/>
        </w:numPr>
        <w:tabs>
          <w:tab w:val="left" w:pos="720"/>
        </w:tabs>
        <w:spacing w:line="276" w:lineRule="auto"/>
        <w:ind w:left="720" w:right="144" w:hanging="27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B6C4C">
        <w:rPr>
          <w:rFonts w:ascii="Times New Roman" w:hAnsi="Times New Roman" w:cs="Times New Roman"/>
          <w:sz w:val="24"/>
          <w:szCs w:val="24"/>
        </w:rPr>
        <w:t>National Fisheries Development Board.</w:t>
      </w:r>
    </w:p>
    <w:p w:rsidR="00181F5C" w:rsidRPr="003B6C4C" w:rsidRDefault="00181F5C" w:rsidP="00161B4D">
      <w:pPr>
        <w:pStyle w:val="NoSpacing"/>
        <w:numPr>
          <w:ilvl w:val="0"/>
          <w:numId w:val="7"/>
        </w:numPr>
        <w:tabs>
          <w:tab w:val="left" w:pos="720"/>
        </w:tabs>
        <w:spacing w:line="276" w:lineRule="auto"/>
        <w:ind w:left="720" w:right="144" w:hanging="27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B6C4C">
        <w:rPr>
          <w:rFonts w:ascii="Times New Roman" w:hAnsi="Times New Roman" w:cs="Times New Roman"/>
          <w:sz w:val="24"/>
          <w:szCs w:val="24"/>
        </w:rPr>
        <w:t>Strengthening of Database and Geographical Information System for the Fisheries Sector.</w:t>
      </w:r>
    </w:p>
    <w:p w:rsidR="00181F5C" w:rsidRPr="003B6C4C" w:rsidRDefault="007E1B5C" w:rsidP="000177B2">
      <w:pPr>
        <w:pStyle w:val="ListParagraph"/>
        <w:numPr>
          <w:ilvl w:val="0"/>
          <w:numId w:val="3"/>
        </w:numPr>
        <w:ind w:left="0" w:right="144"/>
        <w:jc w:val="both"/>
        <w:rPr>
          <w:lang w:bidi="hi-IN"/>
        </w:rPr>
      </w:pPr>
      <w:r w:rsidRPr="003B6C4C">
        <w:rPr>
          <w:lang w:bidi="hi-IN"/>
        </w:rPr>
        <w:t xml:space="preserve">No </w:t>
      </w:r>
      <w:r w:rsidR="003B6C4C" w:rsidRPr="003B6C4C">
        <w:rPr>
          <w:lang w:bidi="hi-IN"/>
        </w:rPr>
        <w:t>Madam</w:t>
      </w:r>
      <w:r w:rsidRPr="003B6C4C">
        <w:rPr>
          <w:lang w:bidi="hi-IN"/>
        </w:rPr>
        <w:t xml:space="preserve">, there is no </w:t>
      </w:r>
      <w:r w:rsidR="00181F5C" w:rsidRPr="003B6C4C">
        <w:rPr>
          <w:lang w:bidi="hi-IN"/>
        </w:rPr>
        <w:t>such proposal.</w:t>
      </w:r>
    </w:p>
    <w:p w:rsidR="00181F5C" w:rsidRPr="003B6C4C" w:rsidRDefault="00181F5C" w:rsidP="000177B2">
      <w:pPr>
        <w:pStyle w:val="ListParagraph"/>
        <w:ind w:left="0" w:right="144"/>
        <w:jc w:val="both"/>
        <w:rPr>
          <w:lang w:bidi="hi-IN"/>
        </w:rPr>
      </w:pPr>
    </w:p>
    <w:p w:rsidR="000177B2" w:rsidRPr="003B6C4C" w:rsidRDefault="000A68F6" w:rsidP="002A1A45">
      <w:pPr>
        <w:pStyle w:val="ListParagraph"/>
        <w:numPr>
          <w:ilvl w:val="0"/>
          <w:numId w:val="3"/>
        </w:numPr>
        <w:spacing w:line="360" w:lineRule="auto"/>
        <w:ind w:left="0" w:right="144"/>
        <w:jc w:val="both"/>
      </w:pPr>
      <w:r w:rsidRPr="003B6C4C">
        <w:rPr>
          <w:lang w:bidi="hi-IN"/>
        </w:rPr>
        <w:t xml:space="preserve">For promotion of fish production in the country, </w:t>
      </w:r>
      <w:proofErr w:type="gramStart"/>
      <w:r w:rsidR="00DA57AB" w:rsidRPr="003B6C4C">
        <w:rPr>
          <w:lang w:bidi="hi-IN"/>
        </w:rPr>
        <w:t>apart</w:t>
      </w:r>
      <w:r w:rsidRPr="003B6C4C">
        <w:rPr>
          <w:lang w:bidi="hi-IN"/>
        </w:rPr>
        <w:t xml:space="preserve">  from</w:t>
      </w:r>
      <w:proofErr w:type="gramEnd"/>
      <w:r w:rsidRPr="003B6C4C">
        <w:rPr>
          <w:lang w:bidi="hi-IN"/>
        </w:rPr>
        <w:t xml:space="preserve"> implementation of </w:t>
      </w:r>
      <w:r w:rsidR="0028338D" w:rsidRPr="003B6C4C">
        <w:rPr>
          <w:lang w:bidi="hi-IN"/>
        </w:rPr>
        <w:t xml:space="preserve">the </w:t>
      </w:r>
      <w:r w:rsidRPr="003B6C4C">
        <w:rPr>
          <w:lang w:bidi="hi-IN"/>
        </w:rPr>
        <w:t>s</w:t>
      </w:r>
      <w:r w:rsidR="00B32AAB" w:rsidRPr="003B6C4C">
        <w:rPr>
          <w:lang w:bidi="hi-IN"/>
        </w:rPr>
        <w:t xml:space="preserve">chemes stated at </w:t>
      </w:r>
      <w:proofErr w:type="spellStart"/>
      <w:r w:rsidR="00B32AAB" w:rsidRPr="003B6C4C">
        <w:rPr>
          <w:lang w:bidi="hi-IN"/>
        </w:rPr>
        <w:t>para</w:t>
      </w:r>
      <w:proofErr w:type="spellEnd"/>
      <w:r w:rsidR="00B32AAB" w:rsidRPr="003B6C4C">
        <w:rPr>
          <w:lang w:bidi="hi-IN"/>
        </w:rPr>
        <w:t xml:space="preserve"> (b) above, </w:t>
      </w:r>
      <w:r w:rsidR="00AE7F32" w:rsidRPr="003B6C4C">
        <w:rPr>
          <w:lang w:bidi="hi-IN"/>
        </w:rPr>
        <w:t>g</w:t>
      </w:r>
      <w:r w:rsidR="0014617D" w:rsidRPr="003B6C4C">
        <w:rPr>
          <w:lang w:bidi="hi-IN"/>
        </w:rPr>
        <w:t xml:space="preserve">uidelines for </w:t>
      </w:r>
      <w:r w:rsidR="00B32AAB" w:rsidRPr="003B6C4C">
        <w:rPr>
          <w:lang w:bidi="hi-IN"/>
        </w:rPr>
        <w:t>Fishing Operation</w:t>
      </w:r>
      <w:r w:rsidR="0014617D" w:rsidRPr="003B6C4C">
        <w:rPr>
          <w:lang w:bidi="hi-IN"/>
        </w:rPr>
        <w:t>s</w:t>
      </w:r>
      <w:r w:rsidR="00B32AAB" w:rsidRPr="003B6C4C">
        <w:rPr>
          <w:lang w:bidi="hi-IN"/>
        </w:rPr>
        <w:t xml:space="preserve"> in India</w:t>
      </w:r>
      <w:r w:rsidR="0014617D" w:rsidRPr="003B6C4C">
        <w:rPr>
          <w:lang w:bidi="hi-IN"/>
        </w:rPr>
        <w:t>n</w:t>
      </w:r>
      <w:r w:rsidR="00B32AAB" w:rsidRPr="003B6C4C">
        <w:rPr>
          <w:lang w:bidi="hi-IN"/>
        </w:rPr>
        <w:t xml:space="preserve"> Exclusive Economic Zone </w:t>
      </w:r>
      <w:r w:rsidR="0014617D" w:rsidRPr="003B6C4C">
        <w:rPr>
          <w:lang w:bidi="hi-IN"/>
        </w:rPr>
        <w:t xml:space="preserve">(EEZ) </w:t>
      </w:r>
      <w:r w:rsidR="003B6C4C" w:rsidRPr="003B6C4C">
        <w:rPr>
          <w:lang w:bidi="hi-IN"/>
        </w:rPr>
        <w:t>have</w:t>
      </w:r>
      <w:r w:rsidRPr="003B6C4C">
        <w:rPr>
          <w:lang w:bidi="hi-IN"/>
        </w:rPr>
        <w:t xml:space="preserve"> been simplified and </w:t>
      </w:r>
      <w:r w:rsidR="001E274A" w:rsidRPr="003B6C4C">
        <w:rPr>
          <w:lang w:bidi="hi-IN"/>
        </w:rPr>
        <w:t xml:space="preserve">National Surveillance </w:t>
      </w:r>
      <w:proofErr w:type="spellStart"/>
      <w:r w:rsidR="001E274A" w:rsidRPr="003B6C4C">
        <w:rPr>
          <w:lang w:bidi="hi-IN"/>
        </w:rPr>
        <w:t>Programme</w:t>
      </w:r>
      <w:proofErr w:type="spellEnd"/>
      <w:r w:rsidR="001E274A" w:rsidRPr="003B6C4C">
        <w:rPr>
          <w:lang w:bidi="hi-IN"/>
        </w:rPr>
        <w:t xml:space="preserve"> for </w:t>
      </w:r>
      <w:r w:rsidRPr="003B6C4C">
        <w:rPr>
          <w:lang w:bidi="hi-IN"/>
        </w:rPr>
        <w:t>Aquatic Animal Diseas</w:t>
      </w:r>
      <w:r w:rsidR="001E274A" w:rsidRPr="003B6C4C">
        <w:rPr>
          <w:lang w:bidi="hi-IN"/>
        </w:rPr>
        <w:t>es is being implemented</w:t>
      </w:r>
      <w:r w:rsidR="00AC1F18" w:rsidRPr="003B6C4C">
        <w:rPr>
          <w:lang w:bidi="hi-IN"/>
        </w:rPr>
        <w:t xml:space="preserve">. </w:t>
      </w:r>
    </w:p>
    <w:p w:rsidR="003B6C4C" w:rsidRPr="003B6C4C" w:rsidRDefault="003B6C4C" w:rsidP="003B6C4C">
      <w:pPr>
        <w:pStyle w:val="ListParagraph"/>
        <w:spacing w:line="360" w:lineRule="auto"/>
        <w:ind w:left="0" w:right="144"/>
        <w:jc w:val="center"/>
      </w:pPr>
      <w:r w:rsidRPr="003B6C4C">
        <w:rPr>
          <w:lang w:bidi="hi-IN"/>
        </w:rPr>
        <w:lastRenderedPageBreak/>
        <w:t>****</w:t>
      </w:r>
    </w:p>
    <w:sectPr w:rsidR="003B6C4C" w:rsidRPr="003B6C4C" w:rsidSect="003B6C4C">
      <w:pgSz w:w="12240" w:h="15840"/>
      <w:pgMar w:top="990" w:right="1440" w:bottom="567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D8"/>
    <w:multiLevelType w:val="hybridMultilevel"/>
    <w:tmpl w:val="DBD64966"/>
    <w:lvl w:ilvl="0" w:tplc="B67674EC">
      <w:start w:val="1"/>
      <w:numFmt w:val="lowerRoman"/>
      <w:lvlText w:val="(%1)."/>
      <w:lvlJc w:val="righ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8865C86"/>
    <w:multiLevelType w:val="hybridMultilevel"/>
    <w:tmpl w:val="4BCC59D2"/>
    <w:lvl w:ilvl="0" w:tplc="88FEDE50">
      <w:start w:val="1"/>
      <w:numFmt w:val="lowerLetter"/>
      <w:lvlText w:val="(%1)"/>
      <w:lvlJc w:val="left"/>
      <w:pPr>
        <w:ind w:left="1004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D607F"/>
    <w:multiLevelType w:val="hybridMultilevel"/>
    <w:tmpl w:val="6D328948"/>
    <w:lvl w:ilvl="0" w:tplc="C024B1C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C54E8"/>
    <w:multiLevelType w:val="hybridMultilevel"/>
    <w:tmpl w:val="8D5EDF4E"/>
    <w:lvl w:ilvl="0" w:tplc="88FEDE50">
      <w:start w:val="1"/>
      <w:numFmt w:val="lowerLetter"/>
      <w:lvlText w:val="(%1)"/>
      <w:lvlJc w:val="left"/>
      <w:pPr>
        <w:ind w:left="1004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86C48"/>
    <w:multiLevelType w:val="hybridMultilevel"/>
    <w:tmpl w:val="88688C12"/>
    <w:lvl w:ilvl="0" w:tplc="B67674EC">
      <w:start w:val="1"/>
      <w:numFmt w:val="lowerRoman"/>
      <w:lvlText w:val="(%1)."/>
      <w:lvlJc w:val="righ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749C5B6C"/>
    <w:multiLevelType w:val="hybridMultilevel"/>
    <w:tmpl w:val="1A883A74"/>
    <w:lvl w:ilvl="0" w:tplc="B67674EC">
      <w:start w:val="1"/>
      <w:numFmt w:val="lowerRoman"/>
      <w:lvlText w:val="(%1)."/>
      <w:lvlJc w:val="righ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351B"/>
    <w:rsid w:val="000177B2"/>
    <w:rsid w:val="0003223D"/>
    <w:rsid w:val="00071BED"/>
    <w:rsid w:val="000A4C13"/>
    <w:rsid w:val="000A68F6"/>
    <w:rsid w:val="000E47DC"/>
    <w:rsid w:val="001201CF"/>
    <w:rsid w:val="0014617D"/>
    <w:rsid w:val="00151472"/>
    <w:rsid w:val="00161B4D"/>
    <w:rsid w:val="00181F5C"/>
    <w:rsid w:val="00183B8F"/>
    <w:rsid w:val="001E274A"/>
    <w:rsid w:val="00282EE2"/>
    <w:rsid w:val="0028338D"/>
    <w:rsid w:val="002A1A45"/>
    <w:rsid w:val="002B720B"/>
    <w:rsid w:val="002D180F"/>
    <w:rsid w:val="003B6C4C"/>
    <w:rsid w:val="00414110"/>
    <w:rsid w:val="0042290D"/>
    <w:rsid w:val="00425B1C"/>
    <w:rsid w:val="00434777"/>
    <w:rsid w:val="00452F1F"/>
    <w:rsid w:val="00486716"/>
    <w:rsid w:val="00493E39"/>
    <w:rsid w:val="004B1C95"/>
    <w:rsid w:val="00557251"/>
    <w:rsid w:val="00574127"/>
    <w:rsid w:val="00591348"/>
    <w:rsid w:val="00591405"/>
    <w:rsid w:val="00636147"/>
    <w:rsid w:val="00637C6E"/>
    <w:rsid w:val="00751DC0"/>
    <w:rsid w:val="00783BC7"/>
    <w:rsid w:val="00785254"/>
    <w:rsid w:val="007948C2"/>
    <w:rsid w:val="007E1B5C"/>
    <w:rsid w:val="0080563B"/>
    <w:rsid w:val="00851F1B"/>
    <w:rsid w:val="008B188D"/>
    <w:rsid w:val="00985922"/>
    <w:rsid w:val="00A57ED0"/>
    <w:rsid w:val="00AA351B"/>
    <w:rsid w:val="00AC1F18"/>
    <w:rsid w:val="00AE7F32"/>
    <w:rsid w:val="00B32AAB"/>
    <w:rsid w:val="00B378DF"/>
    <w:rsid w:val="00B53599"/>
    <w:rsid w:val="00B96B97"/>
    <w:rsid w:val="00BB1DFA"/>
    <w:rsid w:val="00C3431B"/>
    <w:rsid w:val="00CA2DD9"/>
    <w:rsid w:val="00DA4BD3"/>
    <w:rsid w:val="00DA57AB"/>
    <w:rsid w:val="00E536D5"/>
    <w:rsid w:val="00E85114"/>
    <w:rsid w:val="00EC3EBC"/>
    <w:rsid w:val="00F056A9"/>
    <w:rsid w:val="00F1469C"/>
    <w:rsid w:val="00F52D7B"/>
    <w:rsid w:val="00F660BD"/>
    <w:rsid w:val="00F84E9A"/>
    <w:rsid w:val="00F9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5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181F5C"/>
    <w:pPr>
      <w:spacing w:after="0" w:line="240" w:lineRule="auto"/>
    </w:pPr>
    <w:rPr>
      <w:rFonts w:ascii="Calibri" w:eastAsia="Times New Roman" w:hAnsi="Calibri" w:cs="Mangal"/>
      <w:szCs w:val="22"/>
      <w:lang w:bidi="ar-SA"/>
    </w:rPr>
  </w:style>
  <w:style w:type="paragraph" w:styleId="BodyTextIndent3">
    <w:name w:val="Body Text Indent 3"/>
    <w:basedOn w:val="Normal"/>
    <w:link w:val="BodyTextIndent3Char"/>
    <w:unhideWhenUsed/>
    <w:rsid w:val="004B1C95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4B1C95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Parl</cp:lastModifiedBy>
  <cp:revision>6</cp:revision>
  <cp:lastPrinted>2015-02-21T13:02:00Z</cp:lastPrinted>
  <dcterms:created xsi:type="dcterms:W3CDTF">2015-02-21T09:17:00Z</dcterms:created>
  <dcterms:modified xsi:type="dcterms:W3CDTF">2015-02-21T13:02:00Z</dcterms:modified>
</cp:coreProperties>
</file>